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2C9F" w14:textId="77777777" w:rsidR="0001611D" w:rsidRDefault="0001611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131414"/>
          <w:sz w:val="20"/>
          <w:szCs w:val="20"/>
        </w:rPr>
      </w:pPr>
    </w:p>
    <w:p w14:paraId="61987C91" w14:textId="77777777" w:rsidR="0001611D" w:rsidRDefault="0001611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131414"/>
          <w:sz w:val="20"/>
          <w:szCs w:val="20"/>
        </w:rPr>
      </w:pPr>
    </w:p>
    <w:p w14:paraId="31EFB858" w14:textId="77777777" w:rsidR="0001611D" w:rsidRDefault="0088308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131414"/>
          <w:sz w:val="20"/>
          <w:szCs w:val="20"/>
        </w:rPr>
      </w:pPr>
      <w:r>
        <w:rPr>
          <w:rFonts w:ascii="Arial" w:eastAsia="Arial" w:hAnsi="Arial" w:cs="Arial"/>
          <w:noProof/>
          <w:color w:val="131414"/>
          <w:sz w:val="20"/>
          <w:szCs w:val="20"/>
        </w:rPr>
        <w:drawing>
          <wp:inline distT="0" distB="0" distL="0" distR="0" wp14:anchorId="3D461A12" wp14:editId="4562ED4B">
            <wp:extent cx="3124200" cy="1292056"/>
            <wp:effectExtent l="0" t="0" r="0" b="381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92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7FD080" w14:textId="77777777" w:rsidR="0001611D" w:rsidRDefault="0001611D">
      <w:pPr>
        <w:shd w:val="clear" w:color="auto" w:fill="FFFFFF"/>
        <w:spacing w:after="0" w:line="240" w:lineRule="auto"/>
        <w:rPr>
          <w:rFonts w:ascii="Arial" w:eastAsia="Arial" w:hAnsi="Arial" w:cs="Arial"/>
          <w:color w:val="131414"/>
          <w:sz w:val="20"/>
          <w:szCs w:val="20"/>
        </w:rPr>
      </w:pPr>
    </w:p>
    <w:p w14:paraId="466E91BF" w14:textId="77777777" w:rsidR="0001611D" w:rsidRDefault="0001611D">
      <w:pPr>
        <w:shd w:val="clear" w:color="auto" w:fill="FFFFFF"/>
        <w:spacing w:after="0" w:line="240" w:lineRule="auto"/>
        <w:rPr>
          <w:rFonts w:ascii="Arial" w:eastAsia="Arial" w:hAnsi="Arial" w:cs="Arial"/>
          <w:color w:val="131414"/>
          <w:sz w:val="20"/>
          <w:szCs w:val="20"/>
        </w:rPr>
      </w:pPr>
    </w:p>
    <w:p w14:paraId="1ADA1EA9" w14:textId="77777777" w:rsidR="0001611D" w:rsidRDefault="0001611D">
      <w:pPr>
        <w:shd w:val="clear" w:color="auto" w:fill="FFFFFF"/>
        <w:spacing w:after="0" w:line="240" w:lineRule="auto"/>
        <w:rPr>
          <w:rFonts w:ascii="Arial" w:eastAsia="Arial" w:hAnsi="Arial" w:cs="Arial"/>
          <w:color w:val="131414"/>
          <w:sz w:val="20"/>
          <w:szCs w:val="20"/>
        </w:rPr>
      </w:pPr>
    </w:p>
    <w:p w14:paraId="3CD6FDCE" w14:textId="77777777" w:rsidR="0001611D" w:rsidRPr="006A0403" w:rsidRDefault="0088308F" w:rsidP="00664806">
      <w:pPr>
        <w:spacing w:line="276" w:lineRule="auto"/>
        <w:jc w:val="center"/>
        <w:rPr>
          <w:b/>
          <w:color w:val="4472C4"/>
          <w:sz w:val="28"/>
          <w:szCs w:val="28"/>
        </w:rPr>
      </w:pPr>
      <w:r w:rsidRPr="006A0403">
        <w:rPr>
          <w:b/>
          <w:color w:val="4472C4"/>
          <w:sz w:val="28"/>
          <w:szCs w:val="28"/>
        </w:rPr>
        <w:t>Apel do członków SEP i społeczności elektryków w Polsce w sprawie włączenia się w walkę z koronawirusem</w:t>
      </w:r>
    </w:p>
    <w:p w14:paraId="1ED39B75" w14:textId="77777777" w:rsidR="0001611D" w:rsidRDefault="0001611D">
      <w:pPr>
        <w:shd w:val="clear" w:color="auto" w:fill="FFFFFF"/>
        <w:spacing w:after="0" w:line="360" w:lineRule="auto"/>
        <w:jc w:val="both"/>
        <w:rPr>
          <w:sz w:val="21"/>
          <w:szCs w:val="21"/>
        </w:rPr>
      </w:pPr>
    </w:p>
    <w:p w14:paraId="36FFA641" w14:textId="77777777" w:rsidR="003D670A" w:rsidRPr="006A0403" w:rsidRDefault="003D670A" w:rsidP="003D670A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6A0403">
        <w:rPr>
          <w:sz w:val="28"/>
          <w:szCs w:val="28"/>
        </w:rPr>
        <w:t xml:space="preserve">Koleżanki i Koledzy! </w:t>
      </w:r>
    </w:p>
    <w:p w14:paraId="0899E1C9" w14:textId="6AFB2305" w:rsidR="0001611D" w:rsidRDefault="0088308F" w:rsidP="0066480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6A0403">
        <w:rPr>
          <w:sz w:val="28"/>
          <w:szCs w:val="28"/>
        </w:rPr>
        <w:t>Szanowni Państwo!</w:t>
      </w:r>
    </w:p>
    <w:p w14:paraId="3F7B6DF4" w14:textId="77777777" w:rsidR="00964E1E" w:rsidRPr="006A0403" w:rsidRDefault="00964E1E" w:rsidP="0066480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</w:p>
    <w:p w14:paraId="12778B27" w14:textId="0379959D" w:rsidR="0001611D" w:rsidRPr="006A0403" w:rsidRDefault="0088308F">
      <w:pPr>
        <w:spacing w:line="360" w:lineRule="auto"/>
        <w:jc w:val="both"/>
        <w:rPr>
          <w:color w:val="131414"/>
          <w:sz w:val="28"/>
          <w:szCs w:val="28"/>
          <w:highlight w:val="white"/>
        </w:rPr>
      </w:pPr>
      <w:r w:rsidRPr="006A0403">
        <w:rPr>
          <w:sz w:val="28"/>
          <w:szCs w:val="28"/>
        </w:rPr>
        <w:tab/>
        <w:t xml:space="preserve"> Od wielu miesięcy żyjemy w sytuacji przewlekłego stresu, </w:t>
      </w:r>
      <w:r w:rsidR="00DD3952" w:rsidRPr="006A0403">
        <w:rPr>
          <w:sz w:val="28"/>
          <w:szCs w:val="28"/>
        </w:rPr>
        <w:t>który spotęgowany jest dalszym</w:t>
      </w:r>
      <w:r w:rsidR="00401C3C" w:rsidRPr="006A0403">
        <w:rPr>
          <w:sz w:val="28"/>
          <w:szCs w:val="28"/>
        </w:rPr>
        <w:t xml:space="preserve">, </w:t>
      </w:r>
      <w:r w:rsidR="00DD3952" w:rsidRPr="006A0403">
        <w:rPr>
          <w:sz w:val="28"/>
          <w:szCs w:val="28"/>
        </w:rPr>
        <w:t>nieprzewidywalnym przebiegiem i skutkami pandemii Covid-19</w:t>
      </w:r>
      <w:r w:rsidR="00401C3C" w:rsidRPr="006A0403">
        <w:rPr>
          <w:sz w:val="28"/>
          <w:szCs w:val="28"/>
        </w:rPr>
        <w:t>.</w:t>
      </w:r>
      <w:r w:rsidRPr="006A0403">
        <w:rPr>
          <w:sz w:val="28"/>
          <w:szCs w:val="28"/>
        </w:rPr>
        <w:t xml:space="preserve"> Doświadczamy obawy o </w:t>
      </w:r>
      <w:r w:rsidR="00664806" w:rsidRPr="006A0403">
        <w:rPr>
          <w:sz w:val="28"/>
          <w:szCs w:val="28"/>
        </w:rPr>
        <w:t xml:space="preserve">własne </w:t>
      </w:r>
      <w:r w:rsidRPr="006A0403">
        <w:rPr>
          <w:sz w:val="28"/>
          <w:szCs w:val="28"/>
        </w:rPr>
        <w:t>życie i zdrowie, a co najważniejsze - naszych bliskich. Emocje te są potęgowane przez informacje pojawiające się w mediach. Są one często niepełne, czasem sprzeczne. Nie wiemy</w:t>
      </w:r>
      <w:r w:rsidR="002F62FC">
        <w:rPr>
          <w:sz w:val="28"/>
          <w:szCs w:val="28"/>
        </w:rPr>
        <w:t>,</w:t>
      </w:r>
      <w:r w:rsidRPr="006A0403">
        <w:rPr>
          <w:sz w:val="28"/>
          <w:szCs w:val="28"/>
        </w:rPr>
        <w:t xml:space="preserve"> kiedy pandemia się skończy. </w:t>
      </w:r>
      <w:r w:rsidRPr="00E91584">
        <w:rPr>
          <w:bCs/>
          <w:sz w:val="28"/>
          <w:szCs w:val="28"/>
        </w:rPr>
        <w:t>Ale dziś</w:t>
      </w:r>
      <w:r w:rsidR="00790E00" w:rsidRPr="00E91584">
        <w:rPr>
          <w:bCs/>
          <w:sz w:val="28"/>
          <w:szCs w:val="28"/>
        </w:rPr>
        <w:t xml:space="preserve"> </w:t>
      </w:r>
      <w:r w:rsidRPr="00E91584">
        <w:rPr>
          <w:bCs/>
          <w:sz w:val="28"/>
          <w:szCs w:val="28"/>
        </w:rPr>
        <w:t xml:space="preserve">mamy już realną broń </w:t>
      </w:r>
      <w:r w:rsidR="009E57A5" w:rsidRPr="00E91584">
        <w:rPr>
          <w:bCs/>
          <w:sz w:val="28"/>
          <w:szCs w:val="28"/>
        </w:rPr>
        <w:t>-</w:t>
      </w:r>
      <w:r w:rsidRPr="00E91584">
        <w:rPr>
          <w:bCs/>
          <w:sz w:val="28"/>
          <w:szCs w:val="28"/>
        </w:rPr>
        <w:t xml:space="preserve"> są nią szczepienia.</w:t>
      </w:r>
      <w:r w:rsidRPr="006A0403">
        <w:rPr>
          <w:sz w:val="28"/>
          <w:szCs w:val="28"/>
        </w:rPr>
        <w:t xml:space="preserve"> Wszyscy tęsknimy za normalnością, za powrotem do tradycyjnej</w:t>
      </w:r>
      <w:r w:rsidR="002F62FC">
        <w:rPr>
          <w:sz w:val="28"/>
          <w:szCs w:val="28"/>
        </w:rPr>
        <w:t>,</w:t>
      </w:r>
      <w:r w:rsidRPr="006A0403">
        <w:rPr>
          <w:sz w:val="28"/>
          <w:szCs w:val="28"/>
        </w:rPr>
        <w:t xml:space="preserve"> nielimitowanej pandemicznymi ograniczeniami pracy, za podróżami i spotkaniami. W tym ma pomóc szczepionka. Staniemy</w:t>
      </w:r>
      <w:r w:rsidR="005A5B1B" w:rsidRPr="006A0403">
        <w:rPr>
          <w:sz w:val="28"/>
          <w:szCs w:val="28"/>
        </w:rPr>
        <w:t xml:space="preserve"> </w:t>
      </w:r>
      <w:r w:rsidRPr="006A0403">
        <w:rPr>
          <w:sz w:val="28"/>
          <w:szCs w:val="28"/>
        </w:rPr>
        <w:t xml:space="preserve">się bezpieczni dla siebie, naszych rodzin i całego otoczenia. </w:t>
      </w:r>
      <w:r w:rsidR="0004642A">
        <w:rPr>
          <w:sz w:val="28"/>
          <w:szCs w:val="28"/>
        </w:rPr>
        <w:t>Apelujemy więc o zaszczepienie się. Razem p</w:t>
      </w:r>
      <w:r w:rsidRPr="006A0403">
        <w:rPr>
          <w:sz w:val="28"/>
          <w:szCs w:val="28"/>
        </w:rPr>
        <w:t xml:space="preserve">ostarajmy się przekonać do wzięcia udziału w akcji szczepień jak największą grupę naszych </w:t>
      </w:r>
      <w:r w:rsidR="004D1833">
        <w:rPr>
          <w:sz w:val="28"/>
          <w:szCs w:val="28"/>
        </w:rPr>
        <w:t>K</w:t>
      </w:r>
      <w:r w:rsidRPr="006A0403">
        <w:rPr>
          <w:sz w:val="28"/>
          <w:szCs w:val="28"/>
        </w:rPr>
        <w:t xml:space="preserve">oleżanek i </w:t>
      </w:r>
      <w:r w:rsidR="004D1833">
        <w:rPr>
          <w:sz w:val="28"/>
          <w:szCs w:val="28"/>
        </w:rPr>
        <w:t>K</w:t>
      </w:r>
      <w:r w:rsidRPr="006A0403">
        <w:rPr>
          <w:sz w:val="28"/>
          <w:szCs w:val="28"/>
        </w:rPr>
        <w:t xml:space="preserve">olegów, współpracowników, przyjaciół i znajomych. </w:t>
      </w:r>
      <w:r w:rsidRPr="006A0403">
        <w:rPr>
          <w:sz w:val="28"/>
          <w:szCs w:val="28"/>
        </w:rPr>
        <w:tab/>
      </w:r>
      <w:r w:rsidRPr="006A0403">
        <w:rPr>
          <w:color w:val="131414"/>
          <w:sz w:val="28"/>
          <w:szCs w:val="28"/>
          <w:highlight w:val="white"/>
        </w:rPr>
        <w:t>Jesteśmy przekonani, że upowszechniając na naszych stronach internetowych lub profilach społecznościowych</w:t>
      </w:r>
      <w:r w:rsidR="00C138C9">
        <w:rPr>
          <w:color w:val="131414"/>
          <w:sz w:val="28"/>
          <w:szCs w:val="28"/>
          <w:highlight w:val="white"/>
        </w:rPr>
        <w:t xml:space="preserve"> niniejszy</w:t>
      </w:r>
      <w:r w:rsidRPr="006A0403">
        <w:rPr>
          <w:color w:val="131414"/>
          <w:sz w:val="28"/>
          <w:szCs w:val="28"/>
          <w:highlight w:val="white"/>
        </w:rPr>
        <w:t xml:space="preserve"> </w:t>
      </w:r>
      <w:r w:rsidR="00C138C9">
        <w:rPr>
          <w:color w:val="131414"/>
          <w:sz w:val="28"/>
          <w:szCs w:val="28"/>
          <w:highlight w:val="white"/>
        </w:rPr>
        <w:t>apel i prośby</w:t>
      </w:r>
      <w:r w:rsidRPr="006A0403">
        <w:rPr>
          <w:color w:val="131414"/>
          <w:sz w:val="28"/>
          <w:szCs w:val="28"/>
          <w:highlight w:val="white"/>
        </w:rPr>
        <w:t xml:space="preserve"> o zachowanie bezpiecznego dystansu w miejscach publicznych, a przede wszystkim </w:t>
      </w:r>
      <w:r w:rsidR="002F62FC">
        <w:rPr>
          <w:color w:val="131414"/>
          <w:sz w:val="28"/>
          <w:szCs w:val="28"/>
          <w:highlight w:val="white"/>
        </w:rPr>
        <w:t>–</w:t>
      </w:r>
      <w:r w:rsidRPr="006A0403">
        <w:rPr>
          <w:color w:val="131414"/>
          <w:sz w:val="28"/>
          <w:szCs w:val="28"/>
          <w:highlight w:val="white"/>
        </w:rPr>
        <w:t xml:space="preserve"> </w:t>
      </w:r>
      <w:r w:rsidR="00CF1FF0">
        <w:rPr>
          <w:color w:val="131414"/>
          <w:sz w:val="28"/>
          <w:szCs w:val="28"/>
          <w:highlight w:val="white"/>
        </w:rPr>
        <w:t>szczepiąc</w:t>
      </w:r>
      <w:r w:rsidR="002F62FC">
        <w:rPr>
          <w:color w:val="131414"/>
          <w:sz w:val="28"/>
          <w:szCs w:val="28"/>
          <w:highlight w:val="white"/>
        </w:rPr>
        <w:t xml:space="preserve"> się</w:t>
      </w:r>
      <w:r w:rsidRPr="006A0403">
        <w:rPr>
          <w:color w:val="131414"/>
          <w:sz w:val="28"/>
          <w:szCs w:val="28"/>
          <w:highlight w:val="white"/>
        </w:rPr>
        <w:t xml:space="preserve"> przeciw Covid-19, będziemy mogli dotrzeć do </w:t>
      </w:r>
      <w:r w:rsidRPr="006A0403">
        <w:rPr>
          <w:color w:val="131414"/>
          <w:sz w:val="28"/>
          <w:szCs w:val="28"/>
          <w:highlight w:val="white"/>
        </w:rPr>
        <w:lastRenderedPageBreak/>
        <w:t>szerokiego grona odbiorców. Branżowa jedność umocni nasze wspólne wysiłki w walce z Covid-19.</w:t>
      </w:r>
    </w:p>
    <w:p w14:paraId="0F221450" w14:textId="7007977F" w:rsidR="0001611D" w:rsidRPr="006A0403" w:rsidRDefault="0088308F">
      <w:pPr>
        <w:spacing w:line="360" w:lineRule="auto"/>
        <w:jc w:val="both"/>
        <w:rPr>
          <w:color w:val="131414"/>
          <w:sz w:val="28"/>
          <w:szCs w:val="28"/>
          <w:highlight w:val="white"/>
        </w:rPr>
      </w:pPr>
      <w:r w:rsidRPr="006A0403">
        <w:rPr>
          <w:color w:val="131414"/>
          <w:sz w:val="28"/>
          <w:szCs w:val="28"/>
          <w:highlight w:val="white"/>
        </w:rPr>
        <w:tab/>
        <w:t xml:space="preserve">W Stowarzyszeniu Elektryków Polskich, w marcu 2021 r. powołano Zespół Koordynacyjny SEP ds. </w:t>
      </w:r>
      <w:r w:rsidR="004F25B1">
        <w:rPr>
          <w:color w:val="131414"/>
          <w:sz w:val="28"/>
          <w:szCs w:val="28"/>
          <w:highlight w:val="white"/>
        </w:rPr>
        <w:t>W</w:t>
      </w:r>
      <w:r w:rsidRPr="006A0403">
        <w:rPr>
          <w:color w:val="131414"/>
          <w:sz w:val="28"/>
          <w:szCs w:val="28"/>
          <w:highlight w:val="white"/>
        </w:rPr>
        <w:t xml:space="preserve">alki z </w:t>
      </w:r>
      <w:r w:rsidR="004F25B1">
        <w:rPr>
          <w:color w:val="131414"/>
          <w:sz w:val="28"/>
          <w:szCs w:val="28"/>
          <w:highlight w:val="white"/>
        </w:rPr>
        <w:t>K</w:t>
      </w:r>
      <w:r w:rsidRPr="006A0403">
        <w:rPr>
          <w:color w:val="131414"/>
          <w:sz w:val="28"/>
          <w:szCs w:val="28"/>
          <w:highlight w:val="white"/>
        </w:rPr>
        <w:t xml:space="preserve">oronawirusem pod kierownictwem prof. Aleksandra Sieronia. Głównym celem działania Zespołu jest połączenie i koordynacja wysiłku medyków i elektryków, aktywnie działających w Radzie Naukowo – Technicznej SEP. Ten interdyscyplinarny Zespół skoncentrowany jest na opracowywaniu nowych rozwiązań z obszarów elektrotechniki i medycyny do walki z pandemią i jej skutkami, a także do poprawy funkcjonowania społeczeństwa w rzeczywistości post-covidowej. </w:t>
      </w:r>
    </w:p>
    <w:p w14:paraId="2971FCEF" w14:textId="6E4BCE35" w:rsidR="00047B19" w:rsidRPr="006A0403" w:rsidRDefault="008830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 w:rsidRPr="006A0403">
        <w:rPr>
          <w:color w:val="232B3E"/>
          <w:sz w:val="28"/>
          <w:szCs w:val="28"/>
        </w:rPr>
        <w:tab/>
        <w:t xml:space="preserve">Zdajemy sobie sprawę, że </w:t>
      </w:r>
      <w:r w:rsidRPr="006A0403">
        <w:rPr>
          <w:color w:val="000000"/>
          <w:sz w:val="28"/>
          <w:szCs w:val="28"/>
        </w:rPr>
        <w:t>udział w</w:t>
      </w:r>
      <w:r w:rsidR="004F25B1">
        <w:rPr>
          <w:color w:val="000000"/>
          <w:sz w:val="28"/>
          <w:szCs w:val="28"/>
        </w:rPr>
        <w:t xml:space="preserve"> tegorocznym</w:t>
      </w:r>
      <w:r w:rsidRPr="006A0403">
        <w:rPr>
          <w:color w:val="000000"/>
          <w:sz w:val="28"/>
          <w:szCs w:val="28"/>
        </w:rPr>
        <w:t xml:space="preserve"> </w:t>
      </w:r>
      <w:r w:rsidR="004F25B1">
        <w:rPr>
          <w:color w:val="000000"/>
          <w:sz w:val="28"/>
          <w:szCs w:val="28"/>
        </w:rPr>
        <w:t xml:space="preserve">Międzynarodowym Dniu Elektryka </w:t>
      </w:r>
      <w:r w:rsidRPr="006A0403">
        <w:rPr>
          <w:color w:val="000000"/>
          <w:sz w:val="28"/>
          <w:szCs w:val="28"/>
        </w:rPr>
        <w:t>realizowa</w:t>
      </w:r>
      <w:r w:rsidR="004F25B1">
        <w:rPr>
          <w:color w:val="000000"/>
          <w:sz w:val="28"/>
          <w:szCs w:val="28"/>
        </w:rPr>
        <w:t>nym</w:t>
      </w:r>
      <w:r w:rsidRPr="006A0403">
        <w:rPr>
          <w:color w:val="000000"/>
          <w:sz w:val="28"/>
          <w:szCs w:val="28"/>
        </w:rPr>
        <w:t xml:space="preserve"> </w:t>
      </w:r>
      <w:r w:rsidR="00047B19" w:rsidRPr="006A0403">
        <w:rPr>
          <w:color w:val="000000"/>
          <w:sz w:val="28"/>
          <w:szCs w:val="28"/>
        </w:rPr>
        <w:t xml:space="preserve">w trybie zdalnym </w:t>
      </w:r>
      <w:r w:rsidRPr="006A0403">
        <w:rPr>
          <w:color w:val="000000"/>
          <w:sz w:val="28"/>
          <w:szCs w:val="28"/>
        </w:rPr>
        <w:t>wymaga</w:t>
      </w:r>
      <w:r w:rsidR="004F25B1">
        <w:rPr>
          <w:color w:val="000000"/>
          <w:sz w:val="28"/>
          <w:szCs w:val="28"/>
        </w:rPr>
        <w:t>ł</w:t>
      </w:r>
      <w:r w:rsidRPr="006A0403">
        <w:rPr>
          <w:color w:val="000000"/>
          <w:sz w:val="28"/>
          <w:szCs w:val="28"/>
        </w:rPr>
        <w:t xml:space="preserve"> często kompromisowego podejścia i cierpliwości technicznej, ale jest</w:t>
      </w:r>
      <w:r w:rsidR="009B77D0">
        <w:rPr>
          <w:color w:val="000000"/>
          <w:sz w:val="28"/>
          <w:szCs w:val="28"/>
        </w:rPr>
        <w:t xml:space="preserve">eśmy </w:t>
      </w:r>
      <w:r w:rsidRPr="006A0403">
        <w:rPr>
          <w:color w:val="000000"/>
          <w:sz w:val="28"/>
          <w:szCs w:val="28"/>
        </w:rPr>
        <w:t>pew</w:t>
      </w:r>
      <w:r w:rsidR="009B77D0">
        <w:rPr>
          <w:color w:val="000000"/>
          <w:sz w:val="28"/>
          <w:szCs w:val="28"/>
        </w:rPr>
        <w:t>ni</w:t>
      </w:r>
      <w:r w:rsidRPr="006A0403">
        <w:rPr>
          <w:color w:val="000000"/>
          <w:sz w:val="28"/>
          <w:szCs w:val="28"/>
        </w:rPr>
        <w:t xml:space="preserve">, że każda rozmowa, spotkanie, wymiana myśli  jest ważna, zawsze potrzebna i przynosi dobre owoce. </w:t>
      </w:r>
      <w:r w:rsidR="00047B19" w:rsidRPr="006A0403">
        <w:rPr>
          <w:color w:val="000000"/>
          <w:sz w:val="28"/>
          <w:szCs w:val="28"/>
        </w:rPr>
        <w:t>Miejmy nadzieję, że konieczność spotkania jedynie w trybie online będzie w przyszłości kwestią wyboru, a nie koniecznością.</w:t>
      </w:r>
    </w:p>
    <w:p w14:paraId="659BC2FA" w14:textId="013BB144" w:rsidR="00837ED4" w:rsidRDefault="008830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color w:val="232B3E"/>
          <w:sz w:val="28"/>
          <w:szCs w:val="28"/>
          <w:u w:val="single"/>
        </w:rPr>
      </w:pPr>
      <w:r w:rsidRPr="006A0403">
        <w:rPr>
          <w:color w:val="232B3E"/>
          <w:sz w:val="28"/>
          <w:szCs w:val="28"/>
        </w:rPr>
        <w:tab/>
        <w:t>Życz</w:t>
      </w:r>
      <w:r w:rsidR="005C6440" w:rsidRPr="006A0403">
        <w:rPr>
          <w:color w:val="232B3E"/>
          <w:sz w:val="28"/>
          <w:szCs w:val="28"/>
        </w:rPr>
        <w:t>y</w:t>
      </w:r>
      <w:r w:rsidRPr="006A0403">
        <w:rPr>
          <w:color w:val="232B3E"/>
          <w:sz w:val="28"/>
          <w:szCs w:val="28"/>
        </w:rPr>
        <w:t xml:space="preserve">my Państwu, </w:t>
      </w:r>
      <w:r w:rsidR="006A0403" w:rsidRPr="006A0403">
        <w:rPr>
          <w:color w:val="232B3E"/>
          <w:sz w:val="28"/>
          <w:szCs w:val="28"/>
        </w:rPr>
        <w:t xml:space="preserve">wszystkim </w:t>
      </w:r>
      <w:r w:rsidRPr="006A0403">
        <w:rPr>
          <w:color w:val="232B3E"/>
          <w:sz w:val="28"/>
          <w:szCs w:val="28"/>
        </w:rPr>
        <w:t xml:space="preserve">Koleżankom i Kolegom przede wszystkim dużo zdrowia i do zobaczenia </w:t>
      </w:r>
      <w:r w:rsidR="00102157" w:rsidRPr="006A0403">
        <w:rPr>
          <w:color w:val="232B3E"/>
          <w:sz w:val="28"/>
          <w:szCs w:val="28"/>
        </w:rPr>
        <w:t xml:space="preserve">za rok </w:t>
      </w:r>
      <w:r w:rsidRPr="006A0403">
        <w:rPr>
          <w:color w:val="232B3E"/>
          <w:sz w:val="28"/>
          <w:szCs w:val="28"/>
        </w:rPr>
        <w:t>– już w tradycyjnej formule!</w:t>
      </w:r>
      <w:r w:rsidRPr="006A0403">
        <w:rPr>
          <w:color w:val="232B3E"/>
          <w:sz w:val="28"/>
          <w:szCs w:val="28"/>
          <w:u w:val="single"/>
        </w:rPr>
        <w:t xml:space="preserve"> </w:t>
      </w:r>
    </w:p>
    <w:p w14:paraId="4394FE10" w14:textId="0C88604C" w:rsidR="00932A3D" w:rsidRDefault="00932A3D" w:rsidP="00932A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32B3E"/>
          <w:sz w:val="28"/>
          <w:szCs w:val="28"/>
          <w:u w:val="single"/>
        </w:rPr>
      </w:pPr>
    </w:p>
    <w:p w14:paraId="165E2DF4" w14:textId="400A9408" w:rsidR="00932A3D" w:rsidRDefault="00932A3D" w:rsidP="00932A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040" w:firstLine="720"/>
        <w:jc w:val="center"/>
        <w:rPr>
          <w:color w:val="232B3E"/>
          <w:sz w:val="28"/>
          <w:szCs w:val="28"/>
        </w:rPr>
      </w:pPr>
      <w:r>
        <w:rPr>
          <w:color w:val="232B3E"/>
          <w:sz w:val="28"/>
          <w:szCs w:val="28"/>
        </w:rPr>
        <w:t>Prezes SEP</w:t>
      </w:r>
    </w:p>
    <w:p w14:paraId="70DDC8A6" w14:textId="00698426" w:rsidR="00932A3D" w:rsidRDefault="00932A3D" w:rsidP="00932A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040" w:firstLine="720"/>
        <w:jc w:val="center"/>
        <w:rPr>
          <w:color w:val="232B3E"/>
          <w:sz w:val="28"/>
          <w:szCs w:val="28"/>
        </w:rPr>
      </w:pPr>
      <w:r>
        <w:rPr>
          <w:noProof/>
          <w:color w:val="232B3E"/>
          <w:sz w:val="28"/>
          <w:szCs w:val="28"/>
        </w:rPr>
        <w:drawing>
          <wp:inline distT="0" distB="0" distL="0" distR="0" wp14:anchorId="0D740D3F" wp14:editId="77FEAE16">
            <wp:extent cx="1737360" cy="4387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2FB81" w14:textId="78A07DE4" w:rsidR="00932A3D" w:rsidRPr="00932A3D" w:rsidRDefault="00932A3D" w:rsidP="00932A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040" w:firstLine="720"/>
        <w:jc w:val="center"/>
        <w:rPr>
          <w:color w:val="232B3E"/>
          <w:sz w:val="28"/>
          <w:szCs w:val="28"/>
        </w:rPr>
      </w:pPr>
      <w:r>
        <w:rPr>
          <w:color w:val="232B3E"/>
          <w:sz w:val="28"/>
          <w:szCs w:val="28"/>
        </w:rPr>
        <w:t>Piotr Szymczak</w:t>
      </w:r>
    </w:p>
    <w:p w14:paraId="69996860" w14:textId="77777777" w:rsidR="0001611D" w:rsidRDefault="0001611D">
      <w:pPr>
        <w:spacing w:line="360" w:lineRule="auto"/>
        <w:jc w:val="both"/>
        <w:rPr>
          <w:sz w:val="26"/>
          <w:szCs w:val="26"/>
        </w:rPr>
      </w:pPr>
    </w:p>
    <w:sectPr w:rsidR="0001611D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70A4" w14:textId="77777777" w:rsidR="00EF6BC4" w:rsidRDefault="00EF6BC4" w:rsidP="00837ED4">
      <w:pPr>
        <w:spacing w:after="0" w:line="240" w:lineRule="auto"/>
      </w:pPr>
      <w:r>
        <w:separator/>
      </w:r>
    </w:p>
  </w:endnote>
  <w:endnote w:type="continuationSeparator" w:id="0">
    <w:p w14:paraId="338A0A98" w14:textId="77777777" w:rsidR="00EF6BC4" w:rsidRDefault="00EF6BC4" w:rsidP="0083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258328"/>
      <w:docPartObj>
        <w:docPartGallery w:val="Page Numbers (Bottom of Page)"/>
        <w:docPartUnique/>
      </w:docPartObj>
    </w:sdtPr>
    <w:sdtEndPr/>
    <w:sdtContent>
      <w:p w14:paraId="183E33D5" w14:textId="77777777" w:rsidR="00837ED4" w:rsidRDefault="00837E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57409B" w14:textId="77777777" w:rsidR="00837ED4" w:rsidRDefault="00837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EF2C" w14:textId="77777777" w:rsidR="00EF6BC4" w:rsidRDefault="00EF6BC4" w:rsidP="00837ED4">
      <w:pPr>
        <w:spacing w:after="0" w:line="240" w:lineRule="auto"/>
      </w:pPr>
      <w:r>
        <w:separator/>
      </w:r>
    </w:p>
  </w:footnote>
  <w:footnote w:type="continuationSeparator" w:id="0">
    <w:p w14:paraId="2E0BF05F" w14:textId="77777777" w:rsidR="00EF6BC4" w:rsidRDefault="00EF6BC4" w:rsidP="0083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1D"/>
    <w:rsid w:val="000156F1"/>
    <w:rsid w:val="0001611D"/>
    <w:rsid w:val="00020E4B"/>
    <w:rsid w:val="00024643"/>
    <w:rsid w:val="0004642A"/>
    <w:rsid w:val="00047B19"/>
    <w:rsid w:val="00052386"/>
    <w:rsid w:val="000D2A83"/>
    <w:rsid w:val="000E6F14"/>
    <w:rsid w:val="00102157"/>
    <w:rsid w:val="0013532A"/>
    <w:rsid w:val="00151ACF"/>
    <w:rsid w:val="001549BF"/>
    <w:rsid w:val="00190B18"/>
    <w:rsid w:val="001D4049"/>
    <w:rsid w:val="002F08D1"/>
    <w:rsid w:val="002F62FC"/>
    <w:rsid w:val="00393A3D"/>
    <w:rsid w:val="003B45F8"/>
    <w:rsid w:val="003D670A"/>
    <w:rsid w:val="003E2FE4"/>
    <w:rsid w:val="00401C3C"/>
    <w:rsid w:val="004136FC"/>
    <w:rsid w:val="0041479D"/>
    <w:rsid w:val="004648F5"/>
    <w:rsid w:val="004D1833"/>
    <w:rsid w:val="004F25B1"/>
    <w:rsid w:val="00544BBD"/>
    <w:rsid w:val="00583C0E"/>
    <w:rsid w:val="00592670"/>
    <w:rsid w:val="005A5B1B"/>
    <w:rsid w:val="005C6440"/>
    <w:rsid w:val="00603798"/>
    <w:rsid w:val="00610D21"/>
    <w:rsid w:val="00664806"/>
    <w:rsid w:val="006A0403"/>
    <w:rsid w:val="006A366F"/>
    <w:rsid w:val="006C50D0"/>
    <w:rsid w:val="006F6461"/>
    <w:rsid w:val="007178BA"/>
    <w:rsid w:val="00790E00"/>
    <w:rsid w:val="00795548"/>
    <w:rsid w:val="007D1B4C"/>
    <w:rsid w:val="00837ED4"/>
    <w:rsid w:val="0088308F"/>
    <w:rsid w:val="00911C5F"/>
    <w:rsid w:val="0093169F"/>
    <w:rsid w:val="00932A3D"/>
    <w:rsid w:val="00964E1E"/>
    <w:rsid w:val="009B77D0"/>
    <w:rsid w:val="009C6C0F"/>
    <w:rsid w:val="009E57A5"/>
    <w:rsid w:val="00A821C7"/>
    <w:rsid w:val="00C138C9"/>
    <w:rsid w:val="00C17705"/>
    <w:rsid w:val="00C34AB2"/>
    <w:rsid w:val="00C86B27"/>
    <w:rsid w:val="00CC62CA"/>
    <w:rsid w:val="00CF1FF0"/>
    <w:rsid w:val="00CF58EB"/>
    <w:rsid w:val="00CF6EC1"/>
    <w:rsid w:val="00D66E9A"/>
    <w:rsid w:val="00DD2829"/>
    <w:rsid w:val="00DD3952"/>
    <w:rsid w:val="00E647BF"/>
    <w:rsid w:val="00E84A5F"/>
    <w:rsid w:val="00E85F86"/>
    <w:rsid w:val="00E91584"/>
    <w:rsid w:val="00EF6BC4"/>
    <w:rsid w:val="00F21356"/>
    <w:rsid w:val="00FA063C"/>
    <w:rsid w:val="00FA4C28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AA3A"/>
  <w15:docId w15:val="{E16B7EF6-CAC9-49E3-8B9C-7DA8EBD7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0E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ED4"/>
  </w:style>
  <w:style w:type="paragraph" w:styleId="Stopka">
    <w:name w:val="footer"/>
    <w:basedOn w:val="Normalny"/>
    <w:link w:val="StopkaZnak"/>
    <w:uiPriority w:val="99"/>
    <w:unhideWhenUsed/>
    <w:rsid w:val="0083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Kopycińsk</dc:creator>
  <cp:lastModifiedBy>Paweł Mytnik</cp:lastModifiedBy>
  <cp:revision>2</cp:revision>
  <dcterms:created xsi:type="dcterms:W3CDTF">2021-11-30T17:56:00Z</dcterms:created>
  <dcterms:modified xsi:type="dcterms:W3CDTF">2021-11-30T17:56:00Z</dcterms:modified>
</cp:coreProperties>
</file>